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2A68BCF1" w14:textId="658AD919" w:rsidR="00B3437C"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3A47B6" w:rsidRPr="003A47B6">
        <w:rPr>
          <w:sz w:val="24"/>
          <w:szCs w:val="24"/>
        </w:rPr>
        <w:t>223220901950422090100100300012711244</w:t>
      </w:r>
    </w:p>
    <w:p w14:paraId="115336DF" w14:textId="77777777" w:rsidR="006B5762" w:rsidRPr="003E03F3" w:rsidRDefault="006B5762"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77777777" w:rsidR="003F50D4" w:rsidRPr="003F50D4" w:rsidRDefault="003F50D4" w:rsidP="00FF4673">
      <w:pPr>
        <w:tabs>
          <w:tab w:val="left" w:pos="426"/>
        </w:tabs>
        <w:spacing w:line="240" w:lineRule="auto"/>
        <w:ind w:firstLine="709"/>
        <w:rPr>
          <w:sz w:val="24"/>
          <w:szCs w:val="24"/>
        </w:rPr>
      </w:pPr>
      <w:r w:rsidRPr="003F50D4">
        <w:rPr>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w:t>
      </w:r>
      <w:proofErr w:type="spellStart"/>
      <w:r w:rsidRPr="003F50D4">
        <w:rPr>
          <w:sz w:val="24"/>
          <w:szCs w:val="24"/>
        </w:rPr>
        <w:t>Саженина</w:t>
      </w:r>
      <w:proofErr w:type="spellEnd"/>
      <w:r w:rsidRPr="003F50D4">
        <w:rPr>
          <w:sz w:val="24"/>
          <w:szCs w:val="24"/>
        </w:rPr>
        <w:t xml:space="preserve"> Александра Владимировича,  действующего на основании Устава,  с одной стороны, и _______, именуемое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44CAD60E"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Поставщик обязуется поставить Заказчику</w:t>
      </w:r>
      <w:r w:rsidR="0069232D" w:rsidRPr="00AC41BB">
        <w:rPr>
          <w:sz w:val="24"/>
          <w:szCs w:val="24"/>
        </w:rPr>
        <w:t xml:space="preserve"> </w:t>
      </w:r>
      <w:r w:rsidR="003A47B6">
        <w:rPr>
          <w:sz w:val="24"/>
          <w:szCs w:val="24"/>
        </w:rPr>
        <w:t>бензиновый генератор</w:t>
      </w:r>
      <w:r w:rsidRPr="00AC41BB">
        <w:rPr>
          <w:sz w:val="24"/>
          <w:szCs w:val="24"/>
        </w:rPr>
        <w:t xml:space="preserve">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50BCA431" w14:textId="77777777" w:rsidR="003F50D4"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 xml:space="preserve">Источник финансирования Контракта – бюджет муниципального образования город Рубцовск Алтайского края. </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790A2A">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120B5775" w:rsidR="006D7B54" w:rsidRPr="00684F03"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84F03">
        <w:rPr>
          <w:sz w:val="24"/>
          <w:szCs w:val="24"/>
        </w:rPr>
        <w:t xml:space="preserve">Поставка товара должна быть осуществлена </w:t>
      </w:r>
      <w:r w:rsidR="00CB67E2" w:rsidRPr="00684F03">
        <w:rPr>
          <w:sz w:val="24"/>
          <w:szCs w:val="24"/>
        </w:rPr>
        <w:t xml:space="preserve">в </w:t>
      </w:r>
      <w:proofErr w:type="gramStart"/>
      <w:r w:rsidR="00CB67E2" w:rsidRPr="00684F03">
        <w:rPr>
          <w:sz w:val="24"/>
          <w:szCs w:val="24"/>
        </w:rPr>
        <w:t xml:space="preserve">течение  </w:t>
      </w:r>
      <w:r w:rsidR="003A47B6" w:rsidRPr="003A47B6">
        <w:rPr>
          <w:sz w:val="24"/>
          <w:szCs w:val="24"/>
        </w:rPr>
        <w:t>14</w:t>
      </w:r>
      <w:proofErr w:type="gramEnd"/>
      <w:r w:rsidR="003A47B6">
        <w:rPr>
          <w:sz w:val="24"/>
          <w:szCs w:val="24"/>
        </w:rPr>
        <w:t xml:space="preserve"> (четырнадцати)</w:t>
      </w:r>
      <w:r w:rsidR="003A47B6" w:rsidRPr="003A47B6">
        <w:rPr>
          <w:sz w:val="24"/>
          <w:szCs w:val="24"/>
        </w:rPr>
        <w:t xml:space="preserve">  рабочих </w:t>
      </w:r>
      <w:r w:rsidR="00CB67E2" w:rsidRPr="00684F03">
        <w:rPr>
          <w:sz w:val="24"/>
          <w:szCs w:val="24"/>
        </w:rPr>
        <w:t xml:space="preserve">дней с даты заключения </w:t>
      </w:r>
      <w:r w:rsidR="00FF4673">
        <w:rPr>
          <w:sz w:val="24"/>
          <w:szCs w:val="24"/>
        </w:rPr>
        <w:t>К</w:t>
      </w:r>
      <w:r w:rsidR="00CB67E2" w:rsidRPr="00684F03">
        <w:rPr>
          <w:sz w:val="24"/>
          <w:szCs w:val="24"/>
        </w:rPr>
        <w:t>онтракта.</w:t>
      </w:r>
    </w:p>
    <w:p w14:paraId="324295A5" w14:textId="3CCFA75D" w:rsidR="006D7B54" w:rsidRPr="00684F03" w:rsidRDefault="006D7B54" w:rsidP="008F45EA">
      <w:pPr>
        <w:tabs>
          <w:tab w:val="left" w:pos="1134"/>
          <w:tab w:val="left" w:pos="1276"/>
        </w:tabs>
        <w:spacing w:line="240" w:lineRule="auto"/>
        <w:ind w:firstLine="709"/>
        <w:contextualSpacing/>
        <w:rPr>
          <w:sz w:val="24"/>
          <w:szCs w:val="24"/>
        </w:rPr>
      </w:pPr>
      <w:r w:rsidRPr="00684F03">
        <w:rPr>
          <w:sz w:val="24"/>
          <w:szCs w:val="24"/>
        </w:rPr>
        <w:t>3.2. Поставка товара осуществляется по адресу: РФ, 65822</w:t>
      </w:r>
      <w:r w:rsidR="00FF4673">
        <w:rPr>
          <w:sz w:val="24"/>
          <w:szCs w:val="24"/>
        </w:rPr>
        <w:t>2</w:t>
      </w:r>
      <w:r w:rsidRPr="00684F03">
        <w:rPr>
          <w:sz w:val="24"/>
          <w:szCs w:val="24"/>
        </w:rPr>
        <w:t xml:space="preserve">, Алтайский </w:t>
      </w:r>
      <w:proofErr w:type="gramStart"/>
      <w:r w:rsidR="00323C1D" w:rsidRPr="00684F03">
        <w:rPr>
          <w:sz w:val="24"/>
          <w:szCs w:val="24"/>
        </w:rPr>
        <w:t xml:space="preserve">край,  </w:t>
      </w:r>
      <w:r w:rsidR="008F45EA">
        <w:rPr>
          <w:sz w:val="24"/>
          <w:szCs w:val="24"/>
        </w:rPr>
        <w:t xml:space="preserve"> </w:t>
      </w:r>
      <w:proofErr w:type="gramEnd"/>
      <w:r w:rsidR="008F45EA">
        <w:rPr>
          <w:sz w:val="24"/>
          <w:szCs w:val="24"/>
        </w:rPr>
        <w:t xml:space="preserve">                        </w:t>
      </w:r>
      <w:r w:rsidRPr="00684F03">
        <w:rPr>
          <w:sz w:val="24"/>
          <w:szCs w:val="24"/>
        </w:rPr>
        <w:t xml:space="preserve">г. Рубцовск, </w:t>
      </w:r>
      <w:r w:rsidR="00E304A3">
        <w:rPr>
          <w:sz w:val="24"/>
          <w:szCs w:val="24"/>
        </w:rPr>
        <w:t>ул. Федоренко, 1Б</w:t>
      </w:r>
      <w:r w:rsidRPr="00684F03">
        <w:rPr>
          <w:sz w:val="24"/>
          <w:szCs w:val="24"/>
        </w:rPr>
        <w:t xml:space="preserve"> (далее – «место поставки»).</w:t>
      </w:r>
      <w:r w:rsidR="008F45EA" w:rsidRPr="008F45EA">
        <w:rPr>
          <w:sz w:val="24"/>
          <w:szCs w:val="24"/>
        </w:rPr>
        <w:t xml:space="preserve"> </w:t>
      </w:r>
      <w:r w:rsidR="008F45EA" w:rsidRPr="00684F03">
        <w:rPr>
          <w:sz w:val="24"/>
          <w:szCs w:val="24"/>
        </w:rPr>
        <w:t>Поставка должна быть осуществлена силами Поставщика и за счет средств Поставщика.</w:t>
      </w:r>
    </w:p>
    <w:p w14:paraId="06B64ED3" w14:textId="77777777" w:rsidR="008F45EA" w:rsidRPr="00684F03" w:rsidRDefault="006D7B54" w:rsidP="008F45EA">
      <w:pPr>
        <w:tabs>
          <w:tab w:val="left" w:pos="1134"/>
          <w:tab w:val="left" w:pos="1276"/>
        </w:tabs>
        <w:spacing w:line="240" w:lineRule="auto"/>
        <w:ind w:firstLine="709"/>
        <w:contextualSpacing/>
        <w:rPr>
          <w:sz w:val="24"/>
          <w:szCs w:val="24"/>
        </w:rPr>
      </w:pPr>
      <w:r w:rsidRPr="00684F03">
        <w:rPr>
          <w:sz w:val="24"/>
          <w:szCs w:val="24"/>
        </w:rPr>
        <w:t>3.3. Поставка осуществляется в рабочие дни, с 09.00 до 17.00 (</w:t>
      </w:r>
      <w:r w:rsidR="007915D7" w:rsidRPr="00684F03">
        <w:rPr>
          <w:sz w:val="24"/>
          <w:szCs w:val="24"/>
        </w:rPr>
        <w:t>по местному</w:t>
      </w:r>
      <w:r w:rsidRPr="00684F03">
        <w:rPr>
          <w:sz w:val="24"/>
          <w:szCs w:val="24"/>
        </w:rPr>
        <w:t xml:space="preserve"> времени). </w:t>
      </w:r>
      <w:r w:rsidR="008F45EA" w:rsidRPr="00684F03">
        <w:rPr>
          <w:sz w:val="24"/>
          <w:szCs w:val="24"/>
        </w:rPr>
        <w:t>Поставщик обязан согласовать с Заказчиком время и дату поставки.</w:t>
      </w:r>
    </w:p>
    <w:p w14:paraId="3ABFFA88" w14:textId="6A80498C" w:rsidR="006D7B54" w:rsidRPr="00684F03" w:rsidRDefault="006D7B54" w:rsidP="008F45EA">
      <w:pPr>
        <w:tabs>
          <w:tab w:val="left" w:pos="0"/>
        </w:tabs>
        <w:spacing w:line="240" w:lineRule="auto"/>
        <w:ind w:firstLine="709"/>
        <w:contextualSpacing/>
        <w:rPr>
          <w:sz w:val="24"/>
          <w:szCs w:val="24"/>
        </w:rPr>
      </w:pPr>
      <w:r w:rsidRPr="00684F03">
        <w:rPr>
          <w:sz w:val="24"/>
          <w:szCs w:val="24"/>
        </w:rPr>
        <w:t>Поставщик обязуется в месте поставки товара выполнить: погрузо-разгрузочные работы.</w:t>
      </w:r>
      <w:r w:rsidR="00C001B4" w:rsidRPr="00684F03">
        <w:rPr>
          <w:sz w:val="24"/>
          <w:szCs w:val="24"/>
        </w:rPr>
        <w:t xml:space="preserve"> </w:t>
      </w:r>
    </w:p>
    <w:p w14:paraId="09FCDE1B" w14:textId="5212EAA1" w:rsidR="003E03F3" w:rsidRPr="00684F03" w:rsidRDefault="003E03F3" w:rsidP="007915D7">
      <w:pPr>
        <w:tabs>
          <w:tab w:val="left" w:pos="1134"/>
          <w:tab w:val="left" w:pos="1276"/>
        </w:tabs>
        <w:spacing w:line="240" w:lineRule="auto"/>
        <w:ind w:firstLine="709"/>
        <w:contextualSpacing/>
        <w:rPr>
          <w:sz w:val="24"/>
          <w:szCs w:val="24"/>
        </w:rPr>
      </w:pPr>
      <w:r w:rsidRPr="00684F0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77777777" w:rsidR="003C001D" w:rsidRDefault="003E03F3" w:rsidP="003C001D">
      <w:pPr>
        <w:autoSpaceDE w:val="0"/>
        <w:autoSpaceDN w:val="0"/>
        <w:adjustRightInd w:val="0"/>
        <w:spacing w:line="240" w:lineRule="auto"/>
        <w:ind w:left="142"/>
        <w:rPr>
          <w:sz w:val="24"/>
          <w:szCs w:val="24"/>
        </w:rPr>
      </w:pPr>
      <w:r w:rsidRPr="00684F03">
        <w:rPr>
          <w:sz w:val="24"/>
          <w:szCs w:val="24"/>
        </w:rPr>
        <w:t xml:space="preserve">3.5. </w:t>
      </w:r>
      <w:r w:rsidR="003C001D" w:rsidRPr="003C001D">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rubgochs@mail.ru или устно информирует Заказчика по телефону: 8(38557) 57435</w:t>
      </w:r>
      <w:r w:rsidR="003C001D">
        <w:rPr>
          <w:sz w:val="24"/>
          <w:szCs w:val="24"/>
        </w:rPr>
        <w:t>.</w:t>
      </w:r>
    </w:p>
    <w:p w14:paraId="0E91344C" w14:textId="3E91DCC5" w:rsidR="003E03F3" w:rsidRPr="00790A2A" w:rsidRDefault="003E03F3" w:rsidP="003C001D">
      <w:pPr>
        <w:autoSpaceDE w:val="0"/>
        <w:autoSpaceDN w:val="0"/>
        <w:adjustRightInd w:val="0"/>
        <w:spacing w:line="240" w:lineRule="auto"/>
        <w:ind w:left="142"/>
        <w:rPr>
          <w:sz w:val="24"/>
          <w:szCs w:val="24"/>
        </w:rPr>
      </w:pPr>
      <w:r w:rsidRPr="00790A2A">
        <w:rPr>
          <w:sz w:val="24"/>
          <w:szCs w:val="24"/>
        </w:rPr>
        <w:t>3.6. Поставщик в день поставки товара представляет Заказчику документы</w:t>
      </w:r>
      <w:r w:rsidR="00D814A9" w:rsidRPr="00790A2A">
        <w:rPr>
          <w:sz w:val="24"/>
          <w:szCs w:val="24"/>
        </w:rPr>
        <w:t>, подтверждающие качество товара и соответствие товар</w:t>
      </w:r>
      <w:r w:rsidR="003C001D">
        <w:rPr>
          <w:sz w:val="24"/>
          <w:szCs w:val="24"/>
        </w:rPr>
        <w:t>а</w:t>
      </w:r>
      <w:r w:rsidR="00D814A9" w:rsidRPr="00790A2A">
        <w:rPr>
          <w:sz w:val="24"/>
          <w:szCs w:val="24"/>
        </w:rPr>
        <w:t xml:space="preserve"> требованиям безопасности, оформленные в соответствии с законодательством Российской Федерации, </w:t>
      </w:r>
      <w:r w:rsidRPr="00790A2A">
        <w:rPr>
          <w:sz w:val="24"/>
          <w:szCs w:val="24"/>
        </w:rPr>
        <w:t>документ о приемке, составленный по форме, с учетом положений пункта 3.7 Контракта.</w:t>
      </w:r>
    </w:p>
    <w:p w14:paraId="738FFC95" w14:textId="77777777" w:rsidR="003E03F3" w:rsidRPr="00790A2A" w:rsidRDefault="003E03F3" w:rsidP="003E03F3">
      <w:pPr>
        <w:spacing w:line="240" w:lineRule="auto"/>
        <w:ind w:firstLine="709"/>
        <w:contextualSpacing/>
        <w:rPr>
          <w:sz w:val="24"/>
          <w:szCs w:val="24"/>
        </w:rPr>
      </w:pPr>
      <w:r w:rsidRPr="00790A2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4EA6ED69" w14:textId="14B6623F" w:rsidR="004459E9" w:rsidRPr="004459E9" w:rsidRDefault="003E03F3" w:rsidP="004459E9">
      <w:pPr>
        <w:spacing w:line="240" w:lineRule="auto"/>
        <w:ind w:firstLine="709"/>
        <w:contextualSpacing/>
        <w:rPr>
          <w:sz w:val="24"/>
          <w:szCs w:val="24"/>
        </w:rPr>
      </w:pPr>
      <w:r w:rsidRPr="003E03F3">
        <w:rPr>
          <w:sz w:val="24"/>
          <w:szCs w:val="24"/>
        </w:rPr>
        <w:t xml:space="preserve">3.9. </w:t>
      </w:r>
      <w:r w:rsidR="004459E9" w:rsidRPr="004459E9">
        <w:rPr>
          <w:sz w:val="24"/>
          <w:szCs w:val="24"/>
        </w:rPr>
        <w:t xml:space="preserve">Поставщик либо уполномоченное им лицо при передаче </w:t>
      </w:r>
      <w:r w:rsidR="003C001D">
        <w:rPr>
          <w:sz w:val="24"/>
          <w:szCs w:val="24"/>
        </w:rPr>
        <w:t>т</w:t>
      </w:r>
      <w:r w:rsidR="004459E9" w:rsidRPr="004459E9">
        <w:rPr>
          <w:sz w:val="24"/>
          <w:szCs w:val="24"/>
        </w:rPr>
        <w:t xml:space="preserve">овара обязан предоставить Заказчику следующие документы: </w:t>
      </w:r>
    </w:p>
    <w:p w14:paraId="74EEAD2F" w14:textId="41D4556D" w:rsidR="004459E9" w:rsidRPr="004459E9" w:rsidRDefault="004459E9" w:rsidP="004459E9">
      <w:pPr>
        <w:spacing w:line="240" w:lineRule="auto"/>
        <w:ind w:firstLine="709"/>
        <w:contextualSpacing/>
        <w:rPr>
          <w:sz w:val="24"/>
          <w:szCs w:val="24"/>
        </w:rPr>
      </w:pPr>
      <w:r w:rsidRPr="004459E9">
        <w:rPr>
          <w:sz w:val="24"/>
          <w:szCs w:val="24"/>
        </w:rPr>
        <w:lastRenderedPageBreak/>
        <w:t xml:space="preserve">- оригинал или заверенную копию сертификата соответствия/декларации о соответствии на </w:t>
      </w:r>
      <w:r w:rsidR="003C001D">
        <w:rPr>
          <w:sz w:val="24"/>
          <w:szCs w:val="24"/>
        </w:rPr>
        <w:t>т</w:t>
      </w:r>
      <w:r w:rsidRPr="004459E9">
        <w:rPr>
          <w:sz w:val="24"/>
          <w:szCs w:val="24"/>
        </w:rPr>
        <w:t>овар (при их наличии в соответствии с требованиями законодательства Российской Федерации);</w:t>
      </w:r>
    </w:p>
    <w:p w14:paraId="0376CE54" w14:textId="77777777" w:rsidR="004459E9" w:rsidRPr="004459E9" w:rsidRDefault="004459E9" w:rsidP="004459E9">
      <w:pPr>
        <w:spacing w:line="240" w:lineRule="auto"/>
        <w:ind w:firstLine="709"/>
        <w:contextualSpacing/>
        <w:rPr>
          <w:sz w:val="24"/>
          <w:szCs w:val="24"/>
        </w:rPr>
      </w:pPr>
      <w:r w:rsidRPr="004459E9">
        <w:rPr>
          <w:sz w:val="24"/>
          <w:szCs w:val="24"/>
        </w:rPr>
        <w:t>- гарантия Поставщика на товар (гарантийное письмо или иной документ);</w:t>
      </w:r>
    </w:p>
    <w:p w14:paraId="5A913182" w14:textId="09DE00B5" w:rsidR="004459E9" w:rsidRDefault="004459E9" w:rsidP="004459E9">
      <w:pPr>
        <w:spacing w:line="240" w:lineRule="auto"/>
        <w:ind w:firstLine="709"/>
        <w:contextualSpacing/>
        <w:rPr>
          <w:sz w:val="24"/>
          <w:szCs w:val="24"/>
        </w:rPr>
      </w:pPr>
      <w:r w:rsidRPr="004459E9">
        <w:rPr>
          <w:sz w:val="24"/>
          <w:szCs w:val="24"/>
        </w:rPr>
        <w:t>- технический паспорт (паспорт производителя) или иной документ, содержащий все существенные технические характеристики.</w:t>
      </w:r>
    </w:p>
    <w:p w14:paraId="514456E7" w14:textId="521DC165" w:rsidR="003E03F3" w:rsidRPr="003E03F3" w:rsidRDefault="003E03F3" w:rsidP="004459E9">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288D3A6A"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proofErr w:type="gramStart"/>
      <w:r w:rsidRPr="00790A2A">
        <w:rPr>
          <w:sz w:val="24"/>
          <w:szCs w:val="24"/>
        </w:rPr>
        <w:t>Контракта</w:t>
      </w:r>
      <w:proofErr w:type="gramEnd"/>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lastRenderedPageBreak/>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lastRenderedPageBreak/>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1BC1B3B9"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 xml:space="preserve">5.4. </w:t>
      </w:r>
      <w:r w:rsidR="0066625E" w:rsidRPr="0066625E">
        <w:rPr>
          <w:sz w:val="24"/>
          <w:szCs w:val="24"/>
        </w:rPr>
        <w:t>Гарантийный срок на поставляемый товар 12 (двенадцать) месяцев с даты подписания документа о приемке.</w:t>
      </w:r>
      <w:r w:rsidR="0066625E">
        <w:rPr>
          <w:sz w:val="24"/>
          <w:szCs w:val="24"/>
        </w:rPr>
        <w:t xml:space="preserve"> </w:t>
      </w:r>
      <w:r w:rsidRPr="001244B4">
        <w:rPr>
          <w:sz w:val="24"/>
          <w:szCs w:val="24"/>
        </w:rPr>
        <w:t xml:space="preserve">Срок предоставления гарантии Поставщика   не менее гарантии производителя и исчисляется с момента подписания Сторонами </w:t>
      </w:r>
      <w:r w:rsidR="0066625E" w:rsidRPr="00790A2A">
        <w:rPr>
          <w:sz w:val="24"/>
          <w:szCs w:val="24"/>
        </w:rPr>
        <w:t>документа о приемке</w:t>
      </w:r>
      <w:r w:rsidRPr="001244B4">
        <w:rPr>
          <w:sz w:val="24"/>
          <w:szCs w:val="24"/>
        </w:rPr>
        <w:t>.</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51B7F57D" w14:textId="5D37683D" w:rsidR="003A1B9A" w:rsidRDefault="001471CF" w:rsidP="003A1B9A">
      <w:pPr>
        <w:autoSpaceDE w:val="0"/>
        <w:autoSpaceDN w:val="0"/>
        <w:adjustRightInd w:val="0"/>
        <w:spacing w:line="240" w:lineRule="auto"/>
        <w:ind w:firstLine="539"/>
        <w:contextualSpacing/>
        <w:rPr>
          <w:sz w:val="24"/>
          <w:szCs w:val="24"/>
        </w:rPr>
      </w:pPr>
      <w:r w:rsidRPr="001244B4">
        <w:rPr>
          <w:sz w:val="24"/>
          <w:szCs w:val="24"/>
        </w:rPr>
        <w:t xml:space="preserve">5.5. </w:t>
      </w:r>
      <w:r w:rsidR="003A1B9A" w:rsidRPr="003A1B9A">
        <w:rPr>
          <w:sz w:val="24"/>
          <w:szCs w:val="24"/>
        </w:rPr>
        <w:t>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выявленного после приемки, на товар, соответствующий условиям контракта, должны быть исполнены Поставщиком в течение 10 (десяти) рабочих дней со дня получения претензии Заказчика. Поставщик обязан 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14:paraId="0666EC3C" w14:textId="6B309EA3" w:rsidR="001471CF" w:rsidRPr="001244B4" w:rsidRDefault="00CE1F11" w:rsidP="003A1B9A">
      <w:pPr>
        <w:autoSpaceDE w:val="0"/>
        <w:autoSpaceDN w:val="0"/>
        <w:adjustRightInd w:val="0"/>
        <w:spacing w:line="240" w:lineRule="auto"/>
        <w:ind w:firstLine="539"/>
        <w:contextualSpacing/>
        <w:rPr>
          <w:sz w:val="24"/>
          <w:szCs w:val="24"/>
        </w:rPr>
      </w:pPr>
      <w:r>
        <w:rPr>
          <w:sz w:val="24"/>
          <w:szCs w:val="24"/>
        </w:rPr>
        <w:t>П</w:t>
      </w:r>
      <w:r w:rsidRPr="001244B4">
        <w:rPr>
          <w:sz w:val="24"/>
          <w:szCs w:val="24"/>
        </w:rPr>
        <w:t xml:space="preserve">ри этом </w:t>
      </w:r>
      <w:r>
        <w:rPr>
          <w:sz w:val="24"/>
          <w:szCs w:val="24"/>
        </w:rPr>
        <w:t>с</w:t>
      </w:r>
      <w:r w:rsidR="001471CF" w:rsidRPr="001244B4">
        <w:rPr>
          <w:sz w:val="24"/>
          <w:szCs w:val="24"/>
        </w:rPr>
        <w:t xml:space="preserve">рок гарантии </w:t>
      </w:r>
      <w:r>
        <w:rPr>
          <w:sz w:val="24"/>
          <w:szCs w:val="24"/>
        </w:rPr>
        <w:t xml:space="preserve">на замененный товар </w:t>
      </w:r>
      <w:r w:rsidR="001471CF" w:rsidRPr="001244B4">
        <w:rPr>
          <w:sz w:val="24"/>
          <w:szCs w:val="24"/>
        </w:rPr>
        <w:t>устанавливается Поставщиком не менее срока, указанного в пункте 5.4 Контракта.</w:t>
      </w:r>
    </w:p>
    <w:p w14:paraId="35816BED" w14:textId="125182AF" w:rsidR="001471CF" w:rsidRPr="00CE1F11"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5C0F3177" w14:textId="6D14574B" w:rsidR="0066625E" w:rsidRDefault="0066625E" w:rsidP="001471CF">
      <w:pPr>
        <w:autoSpaceDE w:val="0"/>
        <w:autoSpaceDN w:val="0"/>
        <w:adjustRightInd w:val="0"/>
        <w:spacing w:line="240" w:lineRule="auto"/>
        <w:ind w:firstLine="539"/>
        <w:contextualSpacing/>
        <w:rPr>
          <w:sz w:val="24"/>
          <w:szCs w:val="24"/>
        </w:rPr>
      </w:pPr>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lastRenderedPageBreak/>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7044473" w14:textId="77777777" w:rsidR="009F4018" w:rsidRPr="003C001D" w:rsidRDefault="009F4018" w:rsidP="009F4018">
      <w:pPr>
        <w:keepNext/>
        <w:keepLines/>
        <w:suppressLineNumbers/>
        <w:suppressAutoHyphens/>
        <w:autoSpaceDE w:val="0"/>
        <w:autoSpaceDN w:val="0"/>
        <w:spacing w:line="240" w:lineRule="auto"/>
        <w:ind w:firstLine="0"/>
        <w:rPr>
          <w:rFonts w:eastAsia="Calibri"/>
          <w:bCs/>
          <w:color w:val="000000"/>
          <w:sz w:val="24"/>
          <w:szCs w:val="24"/>
          <w:lang w:eastAsia="en-US"/>
        </w:rPr>
      </w:pPr>
      <w:r w:rsidRPr="003C001D">
        <w:rPr>
          <w:rFonts w:eastAsia="Calibri"/>
          <w:bCs/>
          <w:color w:val="000000"/>
          <w:sz w:val="24"/>
          <w:szCs w:val="24"/>
          <w:lang w:eastAsia="en-US"/>
        </w:rPr>
        <w:t>МКУ «Управление по делам ГОЧС г. Рубцовска»</w:t>
      </w:r>
    </w:p>
    <w:p w14:paraId="39C2B756"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ИНН 2209019504 </w:t>
      </w:r>
      <w:r w:rsidRPr="003C001D">
        <w:rPr>
          <w:rFonts w:eastAsia="Calibri"/>
          <w:bCs/>
          <w:color w:val="000000"/>
          <w:sz w:val="24"/>
          <w:szCs w:val="24"/>
          <w:lang w:eastAsia="en-US"/>
        </w:rPr>
        <w:tab/>
        <w:t xml:space="preserve">КПП 220901001   </w:t>
      </w:r>
      <w:r w:rsidRPr="003C001D">
        <w:rPr>
          <w:rFonts w:eastAsia="Calibri"/>
          <w:bCs/>
          <w:color w:val="000000"/>
          <w:sz w:val="24"/>
          <w:szCs w:val="24"/>
          <w:lang w:eastAsia="en-US"/>
        </w:rPr>
        <w:tab/>
      </w:r>
    </w:p>
    <w:p w14:paraId="7E00239F"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Получатель: КОМИТЕТ ПО ФИНАНСАМ Г.РУБЦОВСКА (МКУ «УПРАВЛЕНИЕ ПО </w:t>
      </w:r>
      <w:proofErr w:type="gramStart"/>
      <w:r w:rsidRPr="003C001D">
        <w:rPr>
          <w:rFonts w:eastAsia="Calibri"/>
          <w:bCs/>
          <w:color w:val="000000"/>
          <w:sz w:val="24"/>
          <w:szCs w:val="24"/>
          <w:lang w:eastAsia="en-US"/>
        </w:rPr>
        <w:t>ДЕЛАМ  ГОЧС</w:t>
      </w:r>
      <w:proofErr w:type="gramEnd"/>
      <w:r w:rsidRPr="003C001D">
        <w:rPr>
          <w:rFonts w:eastAsia="Calibri"/>
          <w:bCs/>
          <w:color w:val="000000"/>
          <w:sz w:val="24"/>
          <w:szCs w:val="24"/>
          <w:lang w:eastAsia="en-US"/>
        </w:rPr>
        <w:t xml:space="preserve"> Г. РУБЦОВСКА», л/с 05173011670)                     </w:t>
      </w:r>
    </w:p>
    <w:p w14:paraId="6663929B"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proofErr w:type="gramStart"/>
      <w:r w:rsidRPr="003C001D">
        <w:rPr>
          <w:rFonts w:eastAsia="Calibri"/>
          <w:bCs/>
          <w:color w:val="000000"/>
          <w:sz w:val="24"/>
          <w:szCs w:val="24"/>
          <w:lang w:eastAsia="en-US"/>
        </w:rPr>
        <w:t>Банк:  ОТДЕЛЕНИЕ</w:t>
      </w:r>
      <w:proofErr w:type="gramEnd"/>
      <w:r w:rsidRPr="003C001D">
        <w:rPr>
          <w:rFonts w:eastAsia="Calibri"/>
          <w:bCs/>
          <w:color w:val="000000"/>
          <w:sz w:val="24"/>
          <w:szCs w:val="24"/>
          <w:lang w:eastAsia="en-US"/>
        </w:rPr>
        <w:t xml:space="preserve"> БАРНАУЛ БАНКА РОССИИ//УФК по Алтайскому краю, г. Барнаул</w:t>
      </w:r>
    </w:p>
    <w:p w14:paraId="14FC2A4A"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БИК 010173001</w:t>
      </w:r>
    </w:p>
    <w:p w14:paraId="28EF1487"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ЕКС 40102810045370000009 </w:t>
      </w:r>
    </w:p>
    <w:p w14:paraId="1C67A431" w14:textId="76F348FF" w:rsidR="00B81AD9" w:rsidRPr="003C001D" w:rsidRDefault="009F4018" w:rsidP="003C001D">
      <w:pPr>
        <w:autoSpaceDE w:val="0"/>
        <w:autoSpaceDN w:val="0"/>
        <w:adjustRightInd w:val="0"/>
        <w:spacing w:line="240" w:lineRule="auto"/>
        <w:ind w:firstLine="0"/>
        <w:contextualSpacing/>
        <w:rPr>
          <w:sz w:val="24"/>
          <w:szCs w:val="24"/>
        </w:rPr>
      </w:pPr>
      <w:r w:rsidRPr="003C001D">
        <w:rPr>
          <w:rFonts w:eastAsia="Calibri"/>
          <w:bCs/>
          <w:color w:val="000000"/>
          <w:sz w:val="24"/>
          <w:szCs w:val="24"/>
          <w:lang w:eastAsia="en-US"/>
        </w:rPr>
        <w:t>КС 03231643017160001700</w:t>
      </w:r>
      <w:r w:rsidR="00B81AD9" w:rsidRPr="003C001D">
        <w:rPr>
          <w:color w:val="000000" w:themeColor="text1"/>
          <w:sz w:val="24"/>
          <w:szCs w:val="24"/>
          <w:lang w:val="x-none"/>
        </w:rPr>
        <w:t>.</w:t>
      </w:r>
      <w:r w:rsidR="00B81AD9" w:rsidRPr="003C001D">
        <w:rPr>
          <w:color w:val="000000" w:themeColor="text1"/>
          <w:kern w:val="16"/>
          <w:sz w:val="24"/>
          <w:szCs w:val="24"/>
          <w:lang w:val="x-none"/>
        </w:rPr>
        <w:t xml:space="preserve"> </w:t>
      </w:r>
    </w:p>
    <w:p w14:paraId="77190BC7" w14:textId="6958880E" w:rsidR="003E03F3" w:rsidRPr="003E03F3" w:rsidRDefault="003A47B6" w:rsidP="00B81AD9">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w:t>
      </w:r>
      <w:r w:rsidRPr="003E03F3">
        <w:rPr>
          <w:sz w:val="24"/>
          <w:szCs w:val="24"/>
        </w:rPr>
        <w:lastRenderedPageBreak/>
        <w:t>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 xml:space="preserve">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w:t>
      </w:r>
      <w:r w:rsidRPr="003E03F3">
        <w:rPr>
          <w:sz w:val="24"/>
          <w:szCs w:val="22"/>
        </w:rPr>
        <w:lastRenderedPageBreak/>
        <w:t>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3E03F3">
        <w:rPr>
          <w:spacing w:val="-2"/>
          <w:sz w:val="24"/>
          <w:szCs w:val="24"/>
        </w:rPr>
        <w:lastRenderedPageBreak/>
        <w:t>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3E03F3">
        <w:rPr>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10B788EE" w14:textId="77777777" w:rsidR="00617C4D" w:rsidRDefault="00617C4D" w:rsidP="00617C4D">
                  <w:pPr>
                    <w:pStyle w:val="afffff6"/>
                    <w:ind w:firstLine="0"/>
                    <w:jc w:val="left"/>
                    <w:rPr>
                      <w:sz w:val="24"/>
                      <w:szCs w:val="24"/>
                    </w:rPr>
                  </w:pPr>
                  <w:r>
                    <w:rPr>
                      <w:sz w:val="24"/>
                      <w:szCs w:val="24"/>
                    </w:rPr>
                    <w:t>МКУ «Управление ГОЧС г. Рубцовска»</w:t>
                  </w:r>
                </w:p>
                <w:p w14:paraId="6C0CC689" w14:textId="77777777" w:rsidR="00617C4D" w:rsidRDefault="00617C4D" w:rsidP="00617C4D">
                  <w:pPr>
                    <w:pStyle w:val="afffff6"/>
                    <w:ind w:firstLine="0"/>
                    <w:jc w:val="left"/>
                    <w:rPr>
                      <w:sz w:val="24"/>
                      <w:szCs w:val="24"/>
                    </w:rPr>
                  </w:pPr>
                  <w:r>
                    <w:rPr>
                      <w:sz w:val="24"/>
                      <w:szCs w:val="24"/>
                    </w:rPr>
                    <w:t>658222, г. Рубцовск, пр. Федоренко, 1Б</w:t>
                  </w:r>
                </w:p>
                <w:p w14:paraId="412958D3" w14:textId="77777777" w:rsidR="00617C4D" w:rsidRDefault="00617C4D" w:rsidP="00617C4D">
                  <w:pPr>
                    <w:pStyle w:val="afffff6"/>
                    <w:ind w:firstLine="0"/>
                    <w:jc w:val="left"/>
                    <w:rPr>
                      <w:sz w:val="24"/>
                      <w:szCs w:val="24"/>
                    </w:rPr>
                  </w:pPr>
                  <w:r>
                    <w:rPr>
                      <w:sz w:val="24"/>
                      <w:szCs w:val="24"/>
                    </w:rPr>
                    <w:t xml:space="preserve">ИНН 2209019504; КПП 220901001; </w:t>
                  </w:r>
                </w:p>
                <w:p w14:paraId="6A417596" w14:textId="77777777" w:rsidR="00617C4D" w:rsidRDefault="00617C4D" w:rsidP="00617C4D">
                  <w:pPr>
                    <w:pStyle w:val="afffff6"/>
                    <w:ind w:firstLine="0"/>
                    <w:jc w:val="left"/>
                    <w:rPr>
                      <w:sz w:val="24"/>
                      <w:szCs w:val="24"/>
                    </w:rPr>
                  </w:pPr>
                  <w:r>
                    <w:rPr>
                      <w:sz w:val="24"/>
                      <w:szCs w:val="24"/>
                    </w:rPr>
                    <w:t>ОКТМО 01716000</w:t>
                  </w:r>
                </w:p>
                <w:p w14:paraId="6C48DAA6" w14:textId="77777777" w:rsidR="00617C4D" w:rsidRDefault="00617C4D" w:rsidP="00617C4D">
                  <w:pPr>
                    <w:pStyle w:val="afffff6"/>
                    <w:ind w:firstLine="0"/>
                    <w:jc w:val="left"/>
                    <w:rPr>
                      <w:sz w:val="24"/>
                      <w:szCs w:val="24"/>
                    </w:rPr>
                  </w:pPr>
                  <w:r>
                    <w:rPr>
                      <w:sz w:val="24"/>
                      <w:szCs w:val="24"/>
                    </w:rPr>
                    <w:t>Получатель: КОМИТЕТ ПО ФИНАНСАМ Г.РУБЦОВСКА (МКУ «УПРАВЛЕНИЕ ГОЧС Г.РУБЦОВСКА»)</w:t>
                  </w:r>
                </w:p>
                <w:p w14:paraId="41F9065E" w14:textId="77777777" w:rsidR="00617C4D" w:rsidRDefault="00617C4D" w:rsidP="00617C4D">
                  <w:pPr>
                    <w:pStyle w:val="afffff6"/>
                    <w:ind w:firstLine="0"/>
                    <w:jc w:val="left"/>
                    <w:rPr>
                      <w:sz w:val="24"/>
                      <w:szCs w:val="24"/>
                    </w:rPr>
                  </w:pPr>
                  <w:r>
                    <w:rPr>
                      <w:sz w:val="24"/>
                      <w:szCs w:val="24"/>
                    </w:rPr>
                    <w:t>л/с 03173011670 в УФК по Алтайскому краю</w:t>
                  </w:r>
                </w:p>
                <w:p w14:paraId="09762BEE" w14:textId="77777777" w:rsidR="00617C4D" w:rsidRDefault="00617C4D" w:rsidP="00617C4D">
                  <w:pPr>
                    <w:pStyle w:val="afffff6"/>
                    <w:ind w:firstLine="0"/>
                    <w:jc w:val="left"/>
                    <w:rPr>
                      <w:sz w:val="24"/>
                      <w:szCs w:val="24"/>
                    </w:rPr>
                  </w:pPr>
                  <w:r>
                    <w:rPr>
                      <w:sz w:val="24"/>
                      <w:szCs w:val="24"/>
                    </w:rPr>
                    <w:t xml:space="preserve">Банк: ОТДЕЛЕНИЕ БАРНАУЛ БАНКА РОССИИ//УФК по Алтайскому краю </w:t>
                  </w:r>
                </w:p>
                <w:p w14:paraId="157FEC88" w14:textId="77777777" w:rsidR="00617C4D" w:rsidRDefault="00617C4D" w:rsidP="00617C4D">
                  <w:pPr>
                    <w:pStyle w:val="afffff6"/>
                    <w:ind w:firstLine="0"/>
                    <w:jc w:val="left"/>
                    <w:rPr>
                      <w:sz w:val="24"/>
                      <w:szCs w:val="24"/>
                    </w:rPr>
                  </w:pPr>
                  <w:r>
                    <w:rPr>
                      <w:sz w:val="24"/>
                      <w:szCs w:val="24"/>
                    </w:rPr>
                    <w:t>г. Барнаул</w:t>
                  </w:r>
                </w:p>
                <w:p w14:paraId="67A1D12E" w14:textId="77777777" w:rsidR="00617C4D" w:rsidRDefault="00617C4D" w:rsidP="00617C4D">
                  <w:pPr>
                    <w:pStyle w:val="afffff6"/>
                    <w:ind w:firstLine="0"/>
                    <w:jc w:val="left"/>
                    <w:rPr>
                      <w:sz w:val="24"/>
                      <w:szCs w:val="24"/>
                    </w:rPr>
                  </w:pPr>
                  <w:r>
                    <w:rPr>
                      <w:sz w:val="24"/>
                      <w:szCs w:val="24"/>
                    </w:rPr>
                    <w:t>БИК 010173001</w:t>
                  </w:r>
                </w:p>
                <w:p w14:paraId="45E2BF42" w14:textId="77777777" w:rsidR="00617C4D" w:rsidRDefault="00617C4D" w:rsidP="00617C4D">
                  <w:pPr>
                    <w:pStyle w:val="afffff6"/>
                    <w:ind w:firstLine="0"/>
                    <w:jc w:val="left"/>
                    <w:rPr>
                      <w:sz w:val="24"/>
                      <w:szCs w:val="24"/>
                    </w:rPr>
                  </w:pPr>
                  <w:proofErr w:type="spellStart"/>
                  <w:r>
                    <w:rPr>
                      <w:sz w:val="24"/>
                      <w:szCs w:val="24"/>
                    </w:rPr>
                    <w:t>кор</w:t>
                  </w:r>
                  <w:proofErr w:type="spellEnd"/>
                  <w:r>
                    <w:rPr>
                      <w:sz w:val="24"/>
                      <w:szCs w:val="24"/>
                    </w:rPr>
                    <w:t>/</w:t>
                  </w:r>
                  <w:proofErr w:type="spellStart"/>
                  <w:r>
                    <w:rPr>
                      <w:sz w:val="24"/>
                      <w:szCs w:val="24"/>
                    </w:rPr>
                    <w:t>сч</w:t>
                  </w:r>
                  <w:proofErr w:type="spellEnd"/>
                  <w:r>
                    <w:rPr>
                      <w:sz w:val="24"/>
                      <w:szCs w:val="24"/>
                    </w:rPr>
                    <w:t xml:space="preserve"> 40102810045370000009</w:t>
                  </w:r>
                </w:p>
                <w:p w14:paraId="26D00FE2" w14:textId="77777777" w:rsidR="00617C4D" w:rsidRDefault="00617C4D" w:rsidP="00617C4D">
                  <w:pPr>
                    <w:pStyle w:val="afffff6"/>
                    <w:ind w:firstLine="0"/>
                    <w:jc w:val="left"/>
                    <w:rPr>
                      <w:sz w:val="24"/>
                      <w:szCs w:val="24"/>
                    </w:rPr>
                  </w:pPr>
                  <w:r>
                    <w:rPr>
                      <w:sz w:val="24"/>
                      <w:szCs w:val="24"/>
                    </w:rPr>
                    <w:t>р/</w:t>
                  </w:r>
                  <w:proofErr w:type="spellStart"/>
                  <w:r>
                    <w:rPr>
                      <w:sz w:val="24"/>
                      <w:szCs w:val="24"/>
                    </w:rPr>
                    <w:t>сч</w:t>
                  </w:r>
                  <w:proofErr w:type="spellEnd"/>
                  <w:r>
                    <w:rPr>
                      <w:sz w:val="24"/>
                      <w:szCs w:val="24"/>
                    </w:rPr>
                    <w:t xml:space="preserve"> 03231643017160001700 </w:t>
                  </w:r>
                </w:p>
                <w:p w14:paraId="16FE20D4" w14:textId="77777777" w:rsidR="00617C4D" w:rsidRDefault="00617C4D" w:rsidP="00617C4D">
                  <w:pPr>
                    <w:pStyle w:val="afffff6"/>
                    <w:ind w:firstLine="0"/>
                    <w:jc w:val="left"/>
                    <w:rPr>
                      <w:sz w:val="24"/>
                      <w:szCs w:val="24"/>
                    </w:rPr>
                  </w:pPr>
                  <w:proofErr w:type="spellStart"/>
                  <w:proofErr w:type="gramStart"/>
                  <w:r>
                    <w:rPr>
                      <w:sz w:val="24"/>
                      <w:szCs w:val="24"/>
                    </w:rPr>
                    <w:t>Эл.адрес</w:t>
                  </w:r>
                  <w:proofErr w:type="spellEnd"/>
                  <w:proofErr w:type="gramEnd"/>
                  <w:r>
                    <w:rPr>
                      <w:sz w:val="24"/>
                      <w:szCs w:val="24"/>
                    </w:rPr>
                    <w:t xml:space="preserve">: </w:t>
                  </w:r>
                  <w:proofErr w:type="spellStart"/>
                  <w:r>
                    <w:rPr>
                      <w:sz w:val="24"/>
                      <w:szCs w:val="24"/>
                      <w:lang w:val="en-US"/>
                    </w:rPr>
                    <w:t>rubgochs</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14:paraId="2E3E22AF" w14:textId="77777777" w:rsidR="00617C4D" w:rsidRDefault="00617C4D" w:rsidP="00617C4D">
                  <w:pPr>
                    <w:pStyle w:val="afffff6"/>
                    <w:ind w:firstLine="0"/>
                    <w:jc w:val="left"/>
                    <w:rPr>
                      <w:sz w:val="24"/>
                      <w:szCs w:val="24"/>
                    </w:rPr>
                  </w:pPr>
                  <w:r>
                    <w:rPr>
                      <w:sz w:val="24"/>
                      <w:szCs w:val="24"/>
                    </w:rPr>
                    <w:t>Тел. (38557)57435</w:t>
                  </w:r>
                </w:p>
                <w:p w14:paraId="20C559DC" w14:textId="77777777" w:rsidR="00617C4D" w:rsidRDefault="00617C4D" w:rsidP="00617C4D">
                  <w:pPr>
                    <w:pStyle w:val="afffff6"/>
                    <w:ind w:firstLine="0"/>
                    <w:jc w:val="left"/>
                    <w:rPr>
                      <w:sz w:val="24"/>
                      <w:szCs w:val="24"/>
                    </w:rPr>
                  </w:pPr>
                </w:p>
              </w:tc>
            </w:tr>
          </w:tbl>
          <w:p w14:paraId="49C5A498" w14:textId="77777777" w:rsidR="003E03F3" w:rsidRPr="008865C8" w:rsidRDefault="003E03F3" w:rsidP="00C95E1E">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C95E1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09D1DB70" w14:textId="0F984E01" w:rsidR="00F14F28" w:rsidRDefault="00F14F28" w:rsidP="003E03F3">
      <w:pPr>
        <w:spacing w:line="240" w:lineRule="auto"/>
        <w:ind w:firstLine="0"/>
        <w:jc w:val="right"/>
        <w:rPr>
          <w:sz w:val="24"/>
          <w:szCs w:val="24"/>
        </w:rPr>
      </w:pPr>
    </w:p>
    <w:p w14:paraId="60F5274C" w14:textId="37F16B85" w:rsidR="009F4018" w:rsidRDefault="009F4018" w:rsidP="003E03F3">
      <w:pPr>
        <w:spacing w:line="240" w:lineRule="auto"/>
        <w:ind w:firstLine="0"/>
        <w:jc w:val="right"/>
        <w:rPr>
          <w:sz w:val="24"/>
          <w:szCs w:val="24"/>
        </w:rPr>
      </w:pPr>
    </w:p>
    <w:p w14:paraId="43B6B026" w14:textId="7801591B" w:rsidR="009F4018" w:rsidRDefault="009F4018" w:rsidP="003E03F3">
      <w:pPr>
        <w:spacing w:line="240" w:lineRule="auto"/>
        <w:ind w:firstLine="0"/>
        <w:jc w:val="right"/>
        <w:rPr>
          <w:sz w:val="24"/>
          <w:szCs w:val="24"/>
        </w:rPr>
      </w:pPr>
    </w:p>
    <w:p w14:paraId="66C45C5D" w14:textId="161849DC" w:rsidR="00E129DA" w:rsidRDefault="00E129DA" w:rsidP="003E03F3">
      <w:pPr>
        <w:spacing w:line="240" w:lineRule="auto"/>
        <w:ind w:firstLine="0"/>
        <w:jc w:val="right"/>
        <w:rPr>
          <w:sz w:val="24"/>
          <w:szCs w:val="24"/>
        </w:rPr>
      </w:pPr>
    </w:p>
    <w:p w14:paraId="3CD629E1" w14:textId="7F1175F9" w:rsidR="00E129DA" w:rsidRDefault="00E129DA" w:rsidP="003E03F3">
      <w:pPr>
        <w:spacing w:line="240" w:lineRule="auto"/>
        <w:ind w:firstLine="0"/>
        <w:jc w:val="right"/>
        <w:rPr>
          <w:sz w:val="24"/>
          <w:szCs w:val="24"/>
        </w:rPr>
      </w:pPr>
    </w:p>
    <w:p w14:paraId="5BE7DE79" w14:textId="694E9C19" w:rsidR="00E129DA" w:rsidRDefault="00E129DA" w:rsidP="003E03F3">
      <w:pPr>
        <w:spacing w:line="240" w:lineRule="auto"/>
        <w:ind w:firstLine="0"/>
        <w:jc w:val="right"/>
        <w:rPr>
          <w:sz w:val="24"/>
          <w:szCs w:val="24"/>
        </w:rPr>
      </w:pPr>
    </w:p>
    <w:p w14:paraId="07C76A9D" w14:textId="77777777" w:rsidR="00E129DA" w:rsidRDefault="00E129DA" w:rsidP="003E03F3">
      <w:pPr>
        <w:spacing w:line="240" w:lineRule="auto"/>
        <w:ind w:firstLine="0"/>
        <w:jc w:val="right"/>
        <w:rPr>
          <w:sz w:val="24"/>
          <w:szCs w:val="24"/>
        </w:rPr>
      </w:pPr>
    </w:p>
    <w:p w14:paraId="097FF62A" w14:textId="0D1357B7" w:rsidR="009F4018" w:rsidRDefault="009F4018" w:rsidP="003E03F3">
      <w:pPr>
        <w:spacing w:line="240" w:lineRule="auto"/>
        <w:ind w:firstLine="0"/>
        <w:jc w:val="right"/>
        <w:rPr>
          <w:sz w:val="24"/>
          <w:szCs w:val="24"/>
        </w:rPr>
      </w:pPr>
    </w:p>
    <w:p w14:paraId="3A18D2A2" w14:textId="3D295D02" w:rsidR="009F4018" w:rsidRDefault="009F4018" w:rsidP="003E03F3">
      <w:pPr>
        <w:spacing w:line="240" w:lineRule="auto"/>
        <w:ind w:firstLine="0"/>
        <w:jc w:val="right"/>
        <w:rPr>
          <w:sz w:val="24"/>
          <w:szCs w:val="24"/>
        </w:rPr>
      </w:pPr>
    </w:p>
    <w:p w14:paraId="76E1F99A" w14:textId="56318E04" w:rsidR="003C001D" w:rsidRDefault="003C001D" w:rsidP="003E03F3">
      <w:pPr>
        <w:spacing w:line="240" w:lineRule="auto"/>
        <w:ind w:firstLine="0"/>
        <w:jc w:val="right"/>
        <w:rPr>
          <w:sz w:val="24"/>
          <w:szCs w:val="24"/>
        </w:rPr>
      </w:pPr>
    </w:p>
    <w:p w14:paraId="46222012" w14:textId="26352C9B" w:rsidR="003C001D" w:rsidRDefault="003C001D" w:rsidP="003E03F3">
      <w:pPr>
        <w:spacing w:line="240" w:lineRule="auto"/>
        <w:ind w:firstLine="0"/>
        <w:jc w:val="right"/>
        <w:rPr>
          <w:sz w:val="24"/>
          <w:szCs w:val="24"/>
        </w:rPr>
      </w:pPr>
    </w:p>
    <w:p w14:paraId="60FCF685" w14:textId="638A3FB4" w:rsidR="003C001D" w:rsidRDefault="003C001D" w:rsidP="003E03F3">
      <w:pPr>
        <w:spacing w:line="240" w:lineRule="auto"/>
        <w:ind w:firstLine="0"/>
        <w:jc w:val="right"/>
        <w:rPr>
          <w:sz w:val="24"/>
          <w:szCs w:val="24"/>
        </w:rPr>
      </w:pPr>
    </w:p>
    <w:p w14:paraId="49BAD21A" w14:textId="1F1B1700" w:rsidR="003C001D" w:rsidRDefault="003C001D" w:rsidP="003E03F3">
      <w:pPr>
        <w:spacing w:line="240" w:lineRule="auto"/>
        <w:ind w:firstLine="0"/>
        <w:jc w:val="right"/>
        <w:rPr>
          <w:sz w:val="24"/>
          <w:szCs w:val="24"/>
        </w:rPr>
      </w:pPr>
    </w:p>
    <w:p w14:paraId="6D4E0F86" w14:textId="66B66E2E" w:rsidR="003C001D" w:rsidRDefault="003C001D" w:rsidP="003E03F3">
      <w:pPr>
        <w:spacing w:line="240" w:lineRule="auto"/>
        <w:ind w:firstLine="0"/>
        <w:jc w:val="right"/>
        <w:rPr>
          <w:sz w:val="24"/>
          <w:szCs w:val="24"/>
        </w:rPr>
      </w:pPr>
    </w:p>
    <w:p w14:paraId="7FADC721" w14:textId="611A0457" w:rsidR="003C001D" w:rsidRDefault="003C001D" w:rsidP="003E03F3">
      <w:pPr>
        <w:spacing w:line="240" w:lineRule="auto"/>
        <w:ind w:firstLine="0"/>
        <w:jc w:val="right"/>
        <w:rPr>
          <w:sz w:val="24"/>
          <w:szCs w:val="24"/>
        </w:rPr>
      </w:pPr>
    </w:p>
    <w:p w14:paraId="3E256B73" w14:textId="3C97FF8E" w:rsidR="00FF4673" w:rsidRDefault="00FF4673" w:rsidP="003E03F3">
      <w:pPr>
        <w:spacing w:line="240" w:lineRule="auto"/>
        <w:ind w:firstLine="0"/>
        <w:jc w:val="right"/>
        <w:rPr>
          <w:sz w:val="24"/>
          <w:szCs w:val="24"/>
        </w:rPr>
      </w:pPr>
    </w:p>
    <w:p w14:paraId="2E33D031" w14:textId="14C6A6F8" w:rsidR="00FF4673" w:rsidRDefault="00FF4673" w:rsidP="003E03F3">
      <w:pPr>
        <w:spacing w:line="240" w:lineRule="auto"/>
        <w:ind w:firstLine="0"/>
        <w:jc w:val="right"/>
        <w:rPr>
          <w:sz w:val="24"/>
          <w:szCs w:val="24"/>
        </w:rPr>
      </w:pPr>
    </w:p>
    <w:p w14:paraId="2400304B" w14:textId="36496990" w:rsidR="00FF4673" w:rsidRDefault="00FF4673" w:rsidP="003E03F3">
      <w:pPr>
        <w:spacing w:line="240" w:lineRule="auto"/>
        <w:ind w:firstLine="0"/>
        <w:jc w:val="right"/>
        <w:rPr>
          <w:sz w:val="24"/>
          <w:szCs w:val="24"/>
        </w:rPr>
      </w:pPr>
    </w:p>
    <w:p w14:paraId="39639B9F" w14:textId="3D55E23A" w:rsidR="00FF4673" w:rsidRDefault="00FF4673" w:rsidP="003E03F3">
      <w:pPr>
        <w:spacing w:line="240" w:lineRule="auto"/>
        <w:ind w:firstLine="0"/>
        <w:jc w:val="right"/>
        <w:rPr>
          <w:sz w:val="24"/>
          <w:szCs w:val="24"/>
        </w:rPr>
      </w:pPr>
    </w:p>
    <w:p w14:paraId="22D49F24" w14:textId="51E9FA46" w:rsidR="00FF4673" w:rsidRDefault="00FF4673" w:rsidP="003E03F3">
      <w:pPr>
        <w:spacing w:line="240" w:lineRule="auto"/>
        <w:ind w:firstLine="0"/>
        <w:jc w:val="right"/>
        <w:rPr>
          <w:sz w:val="24"/>
          <w:szCs w:val="24"/>
        </w:rPr>
      </w:pPr>
    </w:p>
    <w:p w14:paraId="1833333D" w14:textId="7F415C89" w:rsidR="00FF4673" w:rsidRDefault="00FF4673" w:rsidP="003E03F3">
      <w:pPr>
        <w:spacing w:line="240" w:lineRule="auto"/>
        <w:ind w:firstLine="0"/>
        <w:jc w:val="right"/>
        <w:rPr>
          <w:sz w:val="24"/>
          <w:szCs w:val="24"/>
        </w:rPr>
      </w:pPr>
    </w:p>
    <w:p w14:paraId="0987E883" w14:textId="3DEF9D11" w:rsidR="00FF4673" w:rsidRDefault="00FF4673" w:rsidP="003E03F3">
      <w:pPr>
        <w:spacing w:line="240" w:lineRule="auto"/>
        <w:ind w:firstLine="0"/>
        <w:jc w:val="right"/>
        <w:rPr>
          <w:sz w:val="24"/>
          <w:szCs w:val="24"/>
        </w:rPr>
      </w:pPr>
    </w:p>
    <w:p w14:paraId="2C6966D9" w14:textId="629B6C38" w:rsidR="00FF4673" w:rsidRDefault="00FF4673" w:rsidP="003E03F3">
      <w:pPr>
        <w:spacing w:line="240" w:lineRule="auto"/>
        <w:ind w:firstLine="0"/>
        <w:jc w:val="right"/>
        <w:rPr>
          <w:sz w:val="24"/>
          <w:szCs w:val="24"/>
        </w:rPr>
      </w:pPr>
    </w:p>
    <w:p w14:paraId="7F9394EE" w14:textId="5BC56093" w:rsidR="00FF4673" w:rsidRDefault="00FF4673" w:rsidP="003E03F3">
      <w:pPr>
        <w:spacing w:line="240" w:lineRule="auto"/>
        <w:ind w:firstLine="0"/>
        <w:jc w:val="right"/>
        <w:rPr>
          <w:sz w:val="24"/>
          <w:szCs w:val="24"/>
        </w:rPr>
      </w:pPr>
    </w:p>
    <w:p w14:paraId="3E16D9D1" w14:textId="77777777" w:rsidR="00FF4673" w:rsidRDefault="00FF4673" w:rsidP="003E03F3">
      <w:pPr>
        <w:spacing w:line="240" w:lineRule="auto"/>
        <w:ind w:firstLine="0"/>
        <w:jc w:val="right"/>
        <w:rPr>
          <w:sz w:val="24"/>
          <w:szCs w:val="24"/>
        </w:rPr>
      </w:pPr>
    </w:p>
    <w:p w14:paraId="1DECFD9E" w14:textId="27CA5C62" w:rsidR="003C001D" w:rsidRDefault="003C001D" w:rsidP="003E03F3">
      <w:pPr>
        <w:spacing w:line="240" w:lineRule="auto"/>
        <w:ind w:firstLine="0"/>
        <w:jc w:val="right"/>
        <w:rPr>
          <w:sz w:val="24"/>
          <w:szCs w:val="24"/>
        </w:rPr>
      </w:pPr>
    </w:p>
    <w:p w14:paraId="1946E81B" w14:textId="504318BE" w:rsidR="003C001D" w:rsidRDefault="003C001D" w:rsidP="003E03F3">
      <w:pPr>
        <w:spacing w:line="240" w:lineRule="auto"/>
        <w:ind w:firstLine="0"/>
        <w:jc w:val="right"/>
        <w:rPr>
          <w:sz w:val="24"/>
          <w:szCs w:val="24"/>
        </w:rPr>
      </w:pPr>
    </w:p>
    <w:p w14:paraId="39190F0F" w14:textId="77777777" w:rsidR="003C001D" w:rsidRDefault="003C001D" w:rsidP="003E03F3">
      <w:pPr>
        <w:spacing w:line="240" w:lineRule="auto"/>
        <w:ind w:firstLine="0"/>
        <w:jc w:val="right"/>
        <w:rPr>
          <w:sz w:val="24"/>
          <w:szCs w:val="24"/>
        </w:rPr>
      </w:pPr>
    </w:p>
    <w:p w14:paraId="5A0A7CCF" w14:textId="7FE30DA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w:t>
      </w:r>
      <w:proofErr w:type="spellStart"/>
      <w:r w:rsidRPr="003E03F3">
        <w:rPr>
          <w:sz w:val="24"/>
          <w:szCs w:val="24"/>
        </w:rPr>
        <w:t>Ф.И.О</w:t>
      </w:r>
      <w:proofErr w:type="spellEnd"/>
      <w:r w:rsidRPr="003E03F3">
        <w:rPr>
          <w:sz w:val="24"/>
          <w:szCs w:val="24"/>
        </w:rPr>
        <w:t xml:space="preserve">.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87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15</Pages>
  <Words>5690</Words>
  <Characters>42089</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47684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114</cp:revision>
  <cp:lastPrinted>2022-06-07T09:04:00Z</cp:lastPrinted>
  <dcterms:created xsi:type="dcterms:W3CDTF">2022-01-25T06:50:00Z</dcterms:created>
  <dcterms:modified xsi:type="dcterms:W3CDTF">2022-08-19T02:07:00Z</dcterms:modified>
</cp:coreProperties>
</file>